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eastAsia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9306F"/>
          <w:sz w:val="28"/>
          <w:szCs w:val="28"/>
          <w:lang w:eastAsia="ru-RU"/>
        </w:rPr>
        <w:t>Новогодние соревнования девчонок и мальчишек. Сценарий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музыка. Дети входят в зал, рассаживаются. 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Вбегает 1-й скоморох. Елка не включена, только светятся гирлянды по залу.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Раскрывайте шире двери!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Заходите поскорее!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Новый год скликает в круг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Всех друзей и всех подруг!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Чтобы было интересней,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Веселиться будем вместе.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мы с приятелем вдвоем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Этот праздник проведем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 чуть-чуть подзадержался,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Видно, долго наряжался.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Вбегает 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за чудо? Что за диво?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Зал наряжен так красиво!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чего такой переполох?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Здесь, наверное, подвох ...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Эх ты, рубаха новая,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голова садовая!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Надо же соображать —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Время Новый год встречать.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не умничай особо!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Глянь-ка, видишь те сугробы?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будешь задаваться,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них рискуешь искупаться!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сугробов не боюсь,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морозе веселюсь.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Ссориться нам не годится,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Лучше в удали сравниться!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Где помощников брать будем?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Обратимся к добрым людям.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Соберем себе артель,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начнется карусель.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начнем плясать и петь,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Никто не сможет усидеть!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Хоровод </w:t>
      </w:r>
      <w:r>
        <w:rPr>
          <w:rFonts w:ascii="Times New Roman" w:hAnsi="Times New Roman" w:eastAsia="Times New Roman" w:cs="Times New Roman"/>
          <w:b/>
          <w:color w:val="AB0000"/>
          <w:sz w:val="28"/>
          <w:szCs w:val="28"/>
          <w:lang w:eastAsia="ru-RU"/>
        </w:rPr>
        <w:t>«Новогодняя-хороводная»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Всё бело на улице, снег идёт. снег идёт. — </w:t>
      </w:r>
      <w:r>
        <w:rPr>
          <w:rFonts w:ascii="Times New Roman" w:hAnsi="Times New Roman" w:eastAsia="Times New Roman" w:cs="Times New Roman"/>
          <w:color w:val="54595F"/>
          <w:sz w:val="28"/>
          <w:szCs w:val="28"/>
          <w:lang w:eastAsia="ru-RU"/>
        </w:rPr>
        <w:t>идут хороводом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А под ёлкой кружится хоровод!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Припев:Ёлочка, ёлочка. — </w:t>
      </w:r>
      <w:r>
        <w:rPr>
          <w:rFonts w:ascii="Times New Roman" w:hAnsi="Times New Roman" w:eastAsia="Times New Roman" w:cs="Times New Roman"/>
          <w:color w:val="54595F"/>
          <w:sz w:val="28"/>
          <w:szCs w:val="28"/>
          <w:lang w:eastAsia="ru-RU"/>
        </w:rPr>
        <w:t>идут к ёлке, поднимая руки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Тонкие иголочки.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Шишки смолистые , — </w:t>
      </w:r>
      <w:r>
        <w:rPr>
          <w:rFonts w:ascii="Times New Roman" w:hAnsi="Times New Roman" w:eastAsia="Times New Roman" w:cs="Times New Roman"/>
          <w:color w:val="54595F"/>
          <w:sz w:val="28"/>
          <w:szCs w:val="28"/>
          <w:lang w:eastAsia="ru-RU"/>
        </w:rPr>
        <w:t>отходят от ёлки. опуская руки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Веточки пушистые.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Проигрыш: (</w:t>
      </w:r>
      <w:r>
        <w:rPr>
          <w:rFonts w:ascii="Times New Roman" w:hAnsi="Times New Roman" w:eastAsia="Times New Roman" w:cs="Times New Roman"/>
          <w:color w:val="54595F"/>
          <w:sz w:val="28"/>
          <w:szCs w:val="28"/>
          <w:lang w:eastAsia="ru-RU"/>
        </w:rPr>
        <w:t>Дети выполняют движения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)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Мы тебя увесили серебром, серебром.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Мы танцуем весело и поём.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Припев. </w:t>
      </w:r>
      <w:r>
        <w:rPr>
          <w:rFonts w:ascii="Times New Roman" w:hAnsi="Times New Roman" w:eastAsia="Times New Roman" w:cs="Times New Roman"/>
          <w:color w:val="54595F"/>
          <w:sz w:val="28"/>
          <w:szCs w:val="28"/>
          <w:lang w:eastAsia="ru-RU"/>
        </w:rPr>
        <w:t>(движения те же).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Проигрыш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Пусть метель все тропочки заметёт, заметёт.</w:t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К нам спешит, торопится Новый год!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Припев.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  <w:t>Проигрыш.</w:t>
      </w:r>
    </w:p>
    <w:p>
      <w:pPr>
        <w:shd w:val="clear" w:color="auto" w:fill="FFFFFF"/>
        <w:spacing w:after="384" w:line="240" w:lineRule="auto"/>
        <w:textAlignment w:val="baseline"/>
        <w:rPr>
          <w:rFonts w:ascii="Times New Roman" w:hAnsi="Times New Roman" w:eastAsia="Times New Roman" w:cs="Times New Roman"/>
          <w:bCs/>
          <w:color w:val="54595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этот раз пришли мы к ладу,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Набирай себе команду.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Здесь мальчишек полный зал,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б их всех к себе позвал.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Хорошо, не против я,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Тогда девчонки — за меня!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ну, мальчишки, все ко мне!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Никто не будет в стороне.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начнем сейчас потеху,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Стены задрожат от смеха!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Эй, девчонки, не теряйтесь,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кучку быстро собирайтесь.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Зададим мы тон веселью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Новогодней каруселью.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Скомороха делят детей на команды девонек и мальчиков, которые встают друг против друга.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Как же нам именоваться?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А мы как будем называться?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Может так, смотри, дружок,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— «Снежинки». Мы — «Снеговики».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Согласен я. Начинается разминка!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Вот команда «Снеговики»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команда «Снежинки».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Достает из кармана разноцветный платок.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Новый год у ворот,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он платок достает.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Собрались мы поиграть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Или слезы вытирать?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Новый год, братишка мой,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праздник не простой.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этот день во все года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 веселья никуда.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платочек мне поможет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Зрителей заворожить.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Ну, а главное, команды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Очень быстро рассмешить.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Ну давай, тебе, брат, слово,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Веселиться мы готовы.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его сейчас подкину,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И, пока платок летит,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посмотрим, чья команда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«Ура» громче закричит.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Внимание!..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Подбрасывает платок, обе команды кричат «Ура».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Мы громче!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А мы звонче!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Хорошо, еще разок —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потолку летит платок!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Подбрасывает, дети кричат «Ура».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Ничего не понимаю.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Дай-ка слово поменяю.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Слова — они всегда громки,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Давай возьмем лучше хлопки.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посмотрим, мой хороший,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лучше хлопает в ладоши.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Эту игру-кричалку можно проводить несколько раз, используя слова: «Привет! Салют! Банзай!», а также хлопки, топание. Цель игры: произвести шума больше, чем команда противника.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Хватит разминок,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Довольно, довольно!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 команды играют достойно!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Значит, продолжим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Свое развлеченье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Игрой 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Ой, веселый народ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праздник наш собрался,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Только маленький вопрос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меня, остался.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это за вопрос?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А где же Дедушка Мороз?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Дед Мороз веселье любит.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 на праздник к нам прибудет.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чем мы будем веселей,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Тем приедет он скорей.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 давай продолжим праздник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Игрою «Снеговик-проказник».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А смысл игры, извиняюсь, каков?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ловишь «снежинок».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я — «снеговиков».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Хорошо повеселились,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Поплясали, порезвились!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не играл так десять лет.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вы устали, дети?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Нет!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Давай еще игру, дружок!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Сыграем, погоди чуток!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Сейчас я задам всем вопросы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 любимого Деда Мороза!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 его достойно встретить,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Надо правильно ответить.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нам дружно дайте ответ,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Крикните громко «да» или «нет».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«Да — нет»: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ней скоморохи задают вопросы по очереди.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Дед Мороз известен всем?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Он приходит ровно в семь?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Дед Мороз — старик хороший?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Носит шляпу и галоши?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Скоро Дед Мороз придет?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Он подарки принесет?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Ствол хорош у нашей елки?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Был он срублен из двустволки?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Что растет на елке? Шишки?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Помидоры и коврижки?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Вид красив у нашей елки?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Всюду красные иголки?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Дед Мороз боится стужи?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Со Снегурочкой он дружит?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ж, ответы даны на вопросы,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Знаете всё вы про Деда Мороза.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это значит, настала пора,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Которую ждет вся детвора.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Ждет послушник и проказник.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и 2-й скоморохи.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Эй, Дед Мороз, поспеши к нам на праздник.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Звучит музыка. Появляется Дед Мороз.и Снегурочка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Здравствуйте! С Новым годом, друзья!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звали меня?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Приехал к вам я,и со мною внучка моя Снегурочка.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я поздравляю вас всех с новм годом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Довайте шутить, веселиться, играть.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Сейчас приглошаю в большом хороводе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 мной и с дедушкой вместе сплясать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(новогодняя пляска)</w:t>
      </w:r>
    </w:p>
    <w:p>
      <w:pPr>
        <w:shd w:val="clear" w:color="auto" w:fill="FFFFFF"/>
        <w:spacing w:after="0" w:line="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я поздравляю вас всех с Новым годом, 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Ай да умницы, ай молодцы!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все веселы, все удальцы.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что это? Непорядок каков!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елочке вашей нет огоньков.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Хоть елочка ваша нарядна, красива,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 этого праздник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будет счастливым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зря Дед Мороз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Вопрос свой задал,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 нашу команду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 просто не знал.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тому веду свою я речь,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елочку сможем мы зажечь!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это «мы»?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Объясни-ка, дружок.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Ответ очень прост: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Команда «Снеговики».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Дедушка, видишь,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Тут вышла заминка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Доверь это дело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Команде «Снежинка».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Так, так...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Что-то я ничего не пойму.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Позвольте, хоть я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команды взгляну.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Вот команда Мы — «Снежинки».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красивы, как картинки.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мы себя «Снеговики» зовем,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Лихо пляшем и поем.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Ах, вот оно что!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Вижу я две команды.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 они хороши и нарядны.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выбрать из двух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Ту, что больше достойна?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Постой, не шуми,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Дай подумать спокойно.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 я: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право огней зажиганья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Устроим сейчас</w:t>
      </w:r>
    </w:p>
    <w:p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Двух команд состязанье.(чья команда больше соберет снежков)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Проводится игра «Собери снежки». 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1-й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честно, то мне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Непонятно, друзья,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может с победой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Поздравить себя?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2-й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это действительно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обстоит.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елка меж тем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сих пор не горит.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Дед Мороз.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в этом не будет ошибки,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Коль сначала за дело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Возьмутся «Снежинки».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команды достойны победы,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«Снежков» позовем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«Снежинками» следом.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елка вспыхнула огнями,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воспользуйтесь словами: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«Красотой нас удиви,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Елка, зажигай огни!»(команды по очереди кричат слова)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1-й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«Снежинок» нет дружнее в мире: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готовы? Три-четыре!..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девочек повторяет слова.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Красотой нас удиви,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Елка, зажигай огни!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2-й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слышит елка ваших слов.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Знать, пришел черед «Снеговиков».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«Снежки», слова вы не забыли?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Ну-ка, дружно — три-четыре!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Команда мальчиков повторяет слова.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Дед Мороз.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я, что только дружба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Сослужит верную нам службу.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встают в общий круг и говорят слова.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Красотой нас удиви,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Елка, зажигай огни!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1-й скоморох</w:t>
      </w:r>
      <w:r>
        <w:rPr>
          <w:color w:val="000000"/>
          <w:sz w:val="28"/>
          <w:szCs w:val="28"/>
        </w:rPr>
        <w:t>. Вот теперь-то все в порядке!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2-й скоморох</w:t>
      </w:r>
      <w:r>
        <w:rPr>
          <w:color w:val="000000"/>
          <w:sz w:val="28"/>
          <w:szCs w:val="28"/>
        </w:rPr>
        <w:t>. С Новым годом вас, ребятки!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1-й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Дед Морозу за совет —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Новогодний наш концерт!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Поздравленья с Новым годом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 хороводом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Хоровод «У всех Новый год», Л. Маковской.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1 скоморох Дед мороз у наших команд еще состязания есть( дети исполняют танец от каждой команды)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Дед Мороз.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Танцевали  вы на славу,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доставили забаву.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Огоньки сверкают ярко,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— время подарков!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Рассеянно осматривается.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стыд — ай-ай-ай!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себя теперь ругай!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припас подарки я,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дома их забыл.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делать мне, друзья?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1-й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уж ты не переживай,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детишками пока поиграй.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2-й скоморох.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тебе сейчас вдвоем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подарки принесем!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Скоморохи убегают. Дед Мороз. Ходим кругом друг за другом,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Эй, ребята, не зевать!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вам Дед Мороз покажет,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точно повторять.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Игра «Ой, что за народ!»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Всё в ладоши бьет.     </w:t>
      </w:r>
      <w:r>
        <w:rPr>
          <w:rStyle w:val="5"/>
          <w:color w:val="000000"/>
          <w:sz w:val="28"/>
          <w:szCs w:val="28"/>
        </w:rPr>
        <w:t>Данные образцы можно использовать в куплетах после пения слов «Ой, что за народ». Припев: Дед Мороз, ты нас сильно не морозь (2 раза).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Задом наперед идет,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коленям бьет.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Себя за уши дерет,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Себя за нос ведет.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 гусиному идет.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 носочках идет.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Как ишак, орет и т.д.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Дети садятся.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Дед Мороз.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Скоморохи убежали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моем лесу пропали.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чуть-чуть мы подождем и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меня стихи прочтем.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Дед Мороз.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раз с праздником, друзья!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Должен вас покинуть я.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наступивший Новый год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только радость принесет.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 </w:t>
      </w:r>
      <w:r>
        <w:rPr>
          <w:color w:val="000000"/>
          <w:sz w:val="28"/>
          <w:szCs w:val="28"/>
        </w:rPr>
        <w:t>До свидания, до новых всреч!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1-й и 2-й скоморохи.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мы закончим свои речи!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праздником! До новой встречи!</w:t>
      </w:r>
    </w:p>
    <w:p>
      <w:pPr>
        <w:pStyle w:val="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Идет раздача подарков.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B"/>
    <w:rsid w:val="004872B5"/>
    <w:rsid w:val="004968E3"/>
    <w:rsid w:val="004C319C"/>
    <w:rsid w:val="0054003B"/>
    <w:rsid w:val="005C645D"/>
    <w:rsid w:val="005E3DBB"/>
    <w:rsid w:val="0061659F"/>
    <w:rsid w:val="00703C9B"/>
    <w:rsid w:val="00795BDC"/>
    <w:rsid w:val="00A41F02"/>
    <w:rsid w:val="00B10DEB"/>
    <w:rsid w:val="00C208AD"/>
    <w:rsid w:val="00EC5FC8"/>
    <w:rsid w:val="5CB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1339</Words>
  <Characters>7636</Characters>
  <Lines>63</Lines>
  <Paragraphs>17</Paragraphs>
  <TotalTime>121</TotalTime>
  <ScaleCrop>false</ScaleCrop>
  <LinksUpToDate>false</LinksUpToDate>
  <CharactersWithSpaces>8958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2022-12-05T00:34:00Z</dcterms:created>
  <dc:creator>МДОУ Новоширокинское</dc:creator>
  <cp:lastModifiedBy>User</cp:lastModifiedBy>
  <cp:lastPrinted>2022-12-05T04:08:00Z</cp:lastPrinted>
  <dcterms:modified xsi:type="dcterms:W3CDTF">2023-02-06T04:09:37Z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D2E6D0D84CB148818092C40C002AE097</vt:lpwstr>
  </property>
</Properties>
</file>